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4EB" w:rsidRDefault="00D014EB" w:rsidP="00EB0AE1">
      <w:pPr>
        <w:pStyle w:val="NoSpacing"/>
        <w:ind w:left="-360" w:right="-180"/>
      </w:pPr>
      <w:r w:rsidRPr="00D014EB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00A08FF5" wp14:editId="2ABF479A">
            <wp:simplePos x="0" y="0"/>
            <wp:positionH relativeFrom="column">
              <wp:posOffset>4263775</wp:posOffset>
            </wp:positionH>
            <wp:positionV relativeFrom="paragraph">
              <wp:posOffset>-565079</wp:posOffset>
            </wp:positionV>
            <wp:extent cx="2249948" cy="1406218"/>
            <wp:effectExtent l="0" t="0" r="0" b="0"/>
            <wp:wrapNone/>
            <wp:docPr id="4" name="Picture 4" descr="C:\Users\Wendy\OneDrive\Desktop\VCNMidwest Logos\VCNMidwest Logo Dark Lettering Transparent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ndy\OneDrive\Desktop\VCNMidwest Logos\VCNMidwest Logo Dark Lettering Transparent Backgrou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074" cy="1410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563A">
        <w:t xml:space="preserve">                    </w:t>
      </w:r>
    </w:p>
    <w:p w:rsidR="00D014EB" w:rsidRDefault="00D014EB" w:rsidP="00EB0AE1">
      <w:pPr>
        <w:pStyle w:val="NoSpacing"/>
        <w:ind w:left="-360" w:right="-180"/>
      </w:pPr>
    </w:p>
    <w:p w:rsidR="00D014EB" w:rsidRDefault="00D014EB" w:rsidP="00EB0AE1">
      <w:pPr>
        <w:pStyle w:val="NoSpacing"/>
        <w:ind w:left="-360" w:right="-180"/>
      </w:pPr>
    </w:p>
    <w:p w:rsidR="00D014EB" w:rsidRDefault="00D014EB" w:rsidP="00EB0AE1">
      <w:pPr>
        <w:pStyle w:val="NoSpacing"/>
        <w:ind w:left="-360" w:right="-180"/>
      </w:pPr>
    </w:p>
    <w:p w:rsidR="00EB0AE1" w:rsidRDefault="00D014EB" w:rsidP="00EB0AE1">
      <w:pPr>
        <w:pStyle w:val="NoSpacing"/>
        <w:ind w:left="-360" w:right="-18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2AAF20" wp14:editId="0B8D04E1">
                <wp:simplePos x="0" y="0"/>
                <wp:positionH relativeFrom="column">
                  <wp:posOffset>-251981</wp:posOffset>
                </wp:positionH>
                <wp:positionV relativeFrom="paragraph">
                  <wp:posOffset>280563</wp:posOffset>
                </wp:positionV>
                <wp:extent cx="45243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4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6FC520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85pt,22.1pt" to="336.4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 w:rsidR="00133BBD">
        <w:rPr>
          <w:sz w:val="32"/>
          <w:szCs w:val="32"/>
        </w:rPr>
        <w:t>PASTORAL PLACEMENT PROFILE</w:t>
      </w:r>
    </w:p>
    <w:p w:rsidR="00D014EB" w:rsidRDefault="00D014EB" w:rsidP="00D014EB">
      <w:pPr>
        <w:pStyle w:val="NoSpacing"/>
        <w:ind w:right="-180"/>
        <w:rPr>
          <w:sz w:val="32"/>
          <w:szCs w:val="32"/>
        </w:rPr>
      </w:pPr>
    </w:p>
    <w:p w:rsidR="00ED563A" w:rsidRPr="00D014EB" w:rsidRDefault="00ED563A" w:rsidP="00D014EB">
      <w:pPr>
        <w:pStyle w:val="NoSpacing"/>
        <w:ind w:left="-360" w:right="-180"/>
        <w:rPr>
          <w:sz w:val="32"/>
          <w:szCs w:val="32"/>
        </w:rPr>
      </w:pPr>
      <w:r w:rsidRPr="00ED563A">
        <w:t>Dea</w:t>
      </w:r>
      <w:r>
        <w:t>r Potential Pastoral Candidate:</w:t>
      </w:r>
    </w:p>
    <w:p w:rsidR="00ED563A" w:rsidRDefault="00ED563A" w:rsidP="00E54DB5">
      <w:pPr>
        <w:pStyle w:val="NoSpacing"/>
        <w:ind w:left="-360" w:right="-180"/>
      </w:pPr>
    </w:p>
    <w:p w:rsidR="00ED563A" w:rsidRDefault="00ED563A" w:rsidP="00B5227C">
      <w:pPr>
        <w:pStyle w:val="NoSpacing"/>
        <w:ind w:left="-360" w:right="-180"/>
        <w:jc w:val="both"/>
        <w:rPr>
          <w:i/>
        </w:rPr>
      </w:pPr>
      <w:r>
        <w:t xml:space="preserve">Welcome to the </w:t>
      </w:r>
      <w:r w:rsidR="00D014EB">
        <w:t>Venture Church Network Midwest (VCNMidwest)</w:t>
      </w:r>
      <w:r w:rsidR="002C1747">
        <w:t xml:space="preserve"> placement process.  Please t</w:t>
      </w:r>
      <w:r>
        <w:t>ake the time to thoughtfully an</w:t>
      </w:r>
      <w:r w:rsidR="00133BBD">
        <w:t>d prayerfully complete this profile</w:t>
      </w:r>
      <w:r>
        <w:t>.  Remember that this will serve as the ‘first impression’ that a Search Committee will receive of you.  If you need assistance, please call 763-205</w:t>
      </w:r>
      <w:r w:rsidR="00E3618F">
        <w:t>-9330.  Note:  Bec</w:t>
      </w:r>
      <w:r w:rsidR="00133BBD">
        <w:t>ause the Pastoral Placement Profile</w:t>
      </w:r>
      <w:r>
        <w:t xml:space="preserve"> is a fill-in form, the spell-checker does not function.  </w:t>
      </w:r>
      <w:r w:rsidRPr="00ED563A">
        <w:rPr>
          <w:i/>
        </w:rPr>
        <w:t>Check your work carefully.</w:t>
      </w:r>
    </w:p>
    <w:p w:rsidR="00ED563A" w:rsidRDefault="00ED563A" w:rsidP="00B5227C">
      <w:pPr>
        <w:pStyle w:val="NoSpacing"/>
        <w:ind w:left="-360" w:right="-180"/>
        <w:jc w:val="both"/>
        <w:rPr>
          <w:i/>
        </w:rPr>
      </w:pPr>
    </w:p>
    <w:p w:rsidR="00ED563A" w:rsidRDefault="00133BBD" w:rsidP="00B5227C">
      <w:pPr>
        <w:pStyle w:val="NoSpacing"/>
        <w:ind w:left="-360" w:right="-180"/>
        <w:jc w:val="both"/>
      </w:pPr>
      <w:r>
        <w:t>Email the completed profile</w:t>
      </w:r>
      <w:r w:rsidR="00ED563A">
        <w:t xml:space="preserve"> to </w:t>
      </w:r>
      <w:hyperlink r:id="rId6" w:history="1">
        <w:r w:rsidR="00D014EB" w:rsidRPr="00382C11">
          <w:rPr>
            <w:rStyle w:val="Hyperlink"/>
          </w:rPr>
          <w:t>wendyj@vcnmidwest.org</w:t>
        </w:r>
      </w:hyperlink>
      <w:r w:rsidR="00D014EB">
        <w:t>.</w:t>
      </w:r>
      <w:r w:rsidR="00D014EB">
        <w:tab/>
      </w:r>
      <w:r w:rsidR="00ED563A">
        <w:t xml:space="preserve"> </w:t>
      </w:r>
    </w:p>
    <w:p w:rsidR="00ED563A" w:rsidRDefault="00ED563A" w:rsidP="00B5227C">
      <w:pPr>
        <w:pStyle w:val="NoSpacing"/>
        <w:ind w:left="-360" w:right="-180"/>
        <w:jc w:val="both"/>
      </w:pPr>
    </w:p>
    <w:p w:rsidR="00ED563A" w:rsidRDefault="00ED563A" w:rsidP="00B5227C">
      <w:pPr>
        <w:pStyle w:val="NoSpacing"/>
        <w:ind w:left="-360" w:right="-180"/>
        <w:jc w:val="both"/>
      </w:pPr>
      <w:r>
        <w:t xml:space="preserve">Mail the $50.00 </w:t>
      </w:r>
      <w:r w:rsidR="002C1747">
        <w:t>processing</w:t>
      </w:r>
      <w:r>
        <w:t xml:space="preserve"> fee to </w:t>
      </w:r>
      <w:r w:rsidR="00D014EB">
        <w:t>Venture Church Network Midwest</w:t>
      </w:r>
      <w:r>
        <w:t>, P.O</w:t>
      </w:r>
      <w:r w:rsidR="002C1747">
        <w:t xml:space="preserve">. Box 490441, Blaine, MN  55449 or use the online payment option on the </w:t>
      </w:r>
      <w:r w:rsidR="00D014EB">
        <w:t xml:space="preserve">VCNMidwest </w:t>
      </w:r>
      <w:r w:rsidR="002C1747">
        <w:t xml:space="preserve">website, </w:t>
      </w:r>
      <w:hyperlink r:id="rId7" w:history="1">
        <w:r w:rsidR="00D014EB" w:rsidRPr="00D014EB">
          <w:rPr>
            <w:rStyle w:val="Hyperlink"/>
          </w:rPr>
          <w:t xml:space="preserve"> www.vcnmidwest.org</w:t>
        </w:r>
      </w:hyperlink>
      <w:r w:rsidR="00D014EB">
        <w:t xml:space="preserve"> </w:t>
      </w:r>
      <w:r w:rsidR="002C1747">
        <w:t>and complete</w:t>
      </w:r>
      <w:r w:rsidR="00D014EB">
        <w:t xml:space="preserve"> your payment by using the ‘Contributions</w:t>
      </w:r>
      <w:r w:rsidR="002C1747">
        <w:t>’ button.</w:t>
      </w:r>
    </w:p>
    <w:p w:rsidR="00ED563A" w:rsidRDefault="00ED563A" w:rsidP="00B5227C">
      <w:pPr>
        <w:pStyle w:val="NoSpacing"/>
        <w:ind w:left="-360" w:right="-180"/>
        <w:jc w:val="both"/>
      </w:pPr>
    </w:p>
    <w:p w:rsidR="00ED563A" w:rsidRDefault="00ED563A" w:rsidP="00B5227C">
      <w:pPr>
        <w:pStyle w:val="NoSpacing"/>
        <w:ind w:left="-360" w:right="-180"/>
        <w:jc w:val="both"/>
      </w:pPr>
      <w:r>
        <w:t xml:space="preserve">Indicate in the space below your preference for geographical region.  Our office will forward your placement </w:t>
      </w:r>
      <w:r w:rsidR="00133BBD">
        <w:t>profile</w:t>
      </w:r>
      <w:r>
        <w:t xml:space="preserve"> to the </w:t>
      </w:r>
      <w:r w:rsidR="00D014EB">
        <w:t>Venture Church Network</w:t>
      </w:r>
      <w:r>
        <w:t xml:space="preserve"> </w:t>
      </w:r>
      <w:r w:rsidR="00D014EB">
        <w:t xml:space="preserve">(CBAmerica) </w:t>
      </w:r>
      <w:r>
        <w:t>Regions you indicate.</w:t>
      </w:r>
    </w:p>
    <w:p w:rsidR="00ED563A" w:rsidRDefault="00ED563A" w:rsidP="00E54DB5">
      <w:pPr>
        <w:pStyle w:val="NoSpacing"/>
        <w:ind w:left="-360" w:right="-180"/>
      </w:pPr>
    </w:p>
    <w:p w:rsidR="00ED563A" w:rsidRDefault="00ED563A" w:rsidP="00E54DB5">
      <w:pPr>
        <w:pStyle w:val="NoSpacing"/>
        <w:ind w:left="-360" w:right="-180"/>
      </w:pPr>
      <w:r w:rsidRPr="00ED563A">
        <w:rPr>
          <w:b/>
        </w:rPr>
        <w:t>Geographical area(s) desired:</w:t>
      </w:r>
      <w:r>
        <w:t xml:space="preserve">  (indicate preference by 1</w:t>
      </w:r>
      <w:r w:rsidRPr="00ED563A">
        <w:rPr>
          <w:vertAlign w:val="superscript"/>
        </w:rPr>
        <w:t>st</w:t>
      </w:r>
      <w:r>
        <w:t>, 2</w:t>
      </w:r>
      <w:r w:rsidRPr="00ED563A">
        <w:rPr>
          <w:vertAlign w:val="superscript"/>
        </w:rPr>
        <w:t>nd</w:t>
      </w:r>
      <w:r>
        <w:t>, 3</w:t>
      </w:r>
      <w:r w:rsidRPr="00ED563A">
        <w:rPr>
          <w:vertAlign w:val="superscript"/>
        </w:rPr>
        <w:t>rd</w:t>
      </w:r>
      <w:r>
        <w:t xml:space="preserve"> choice)</w:t>
      </w:r>
    </w:p>
    <w:p w:rsidR="00B5227C" w:rsidRDefault="00B5227C" w:rsidP="00E54DB5">
      <w:pPr>
        <w:pStyle w:val="NoSpacing"/>
        <w:ind w:left="-360" w:right="-180"/>
      </w:pPr>
    </w:p>
    <w:p w:rsidR="00ED563A" w:rsidRDefault="00944C0F" w:rsidP="00B5227C">
      <w:pPr>
        <w:pStyle w:val="NoSpacing"/>
        <w:numPr>
          <w:ilvl w:val="0"/>
          <w:numId w:val="4"/>
        </w:numPr>
        <w:spacing w:line="360" w:lineRule="auto"/>
        <w:ind w:right="-180"/>
        <w:rPr>
          <w:sz w:val="17"/>
          <w:szCs w:val="17"/>
        </w:rPr>
      </w:pPr>
      <w:r w:rsidRPr="00B5227C">
        <w:rPr>
          <w:u w:val="single"/>
        </w:rPr>
        <w:t>Mission Northeast:</w:t>
      </w:r>
      <w:r>
        <w:t xml:space="preserve">  </w:t>
      </w:r>
      <w:r w:rsidRPr="00944C0F">
        <w:rPr>
          <w:sz w:val="18"/>
          <w:szCs w:val="18"/>
        </w:rPr>
        <w:t>Connecticut, Main</w:t>
      </w:r>
      <w:r w:rsidR="00B5227C">
        <w:rPr>
          <w:sz w:val="18"/>
          <w:szCs w:val="18"/>
        </w:rPr>
        <w:t>e</w:t>
      </w:r>
      <w:r w:rsidRPr="00944C0F">
        <w:rPr>
          <w:sz w:val="18"/>
          <w:szCs w:val="18"/>
        </w:rPr>
        <w:t>, Massachusetts, New Hampshire, New York, Rhode Island, Vermont</w:t>
      </w:r>
    </w:p>
    <w:p w:rsidR="00944C0F" w:rsidRPr="00944C0F" w:rsidRDefault="00944C0F" w:rsidP="00B5227C">
      <w:pPr>
        <w:pStyle w:val="NoSpacing"/>
        <w:numPr>
          <w:ilvl w:val="0"/>
          <w:numId w:val="4"/>
        </w:numPr>
        <w:spacing w:line="360" w:lineRule="auto"/>
        <w:ind w:right="-180"/>
        <w:rPr>
          <w:sz w:val="17"/>
          <w:szCs w:val="17"/>
        </w:rPr>
      </w:pPr>
      <w:r w:rsidRPr="00B5227C">
        <w:rPr>
          <w:u w:val="single"/>
        </w:rPr>
        <w:t>Mission Mid-Atlantic:</w:t>
      </w:r>
      <w:r>
        <w:rPr>
          <w:sz w:val="17"/>
          <w:szCs w:val="17"/>
        </w:rPr>
        <w:t xml:space="preserve"> </w:t>
      </w:r>
      <w:r w:rsidRPr="00944C0F">
        <w:rPr>
          <w:sz w:val="18"/>
          <w:szCs w:val="18"/>
        </w:rPr>
        <w:t xml:space="preserve"> Delaware,</w:t>
      </w:r>
      <w:r w:rsidR="00B5227C">
        <w:rPr>
          <w:sz w:val="18"/>
          <w:szCs w:val="18"/>
        </w:rPr>
        <w:t xml:space="preserve"> Washington</w:t>
      </w:r>
      <w:r w:rsidRPr="00944C0F">
        <w:rPr>
          <w:sz w:val="18"/>
          <w:szCs w:val="18"/>
        </w:rPr>
        <w:t xml:space="preserve"> D.C., Maryland, New Jersey, Pennsylvania, Virginia, West Virginia</w:t>
      </w:r>
    </w:p>
    <w:p w:rsidR="00944C0F" w:rsidRPr="00944C0F" w:rsidRDefault="00944C0F" w:rsidP="00B5227C">
      <w:pPr>
        <w:pStyle w:val="NoSpacing"/>
        <w:numPr>
          <w:ilvl w:val="0"/>
          <w:numId w:val="4"/>
        </w:numPr>
        <w:spacing w:line="360" w:lineRule="auto"/>
        <w:ind w:right="-180"/>
        <w:rPr>
          <w:sz w:val="17"/>
          <w:szCs w:val="17"/>
        </w:rPr>
      </w:pPr>
      <w:r w:rsidRPr="00B5227C">
        <w:rPr>
          <w:u w:val="single"/>
        </w:rPr>
        <w:t>Southwest Church Connection:</w:t>
      </w:r>
      <w:r>
        <w:t xml:space="preserve">  </w:t>
      </w:r>
      <w:r>
        <w:rPr>
          <w:sz w:val="18"/>
          <w:szCs w:val="18"/>
        </w:rPr>
        <w:t>Arizona, New Mexico, Nevada (Clark County), Southern Utah</w:t>
      </w:r>
    </w:p>
    <w:p w:rsidR="00944C0F" w:rsidRPr="00E54DB5" w:rsidRDefault="00D014EB" w:rsidP="00B5227C">
      <w:pPr>
        <w:pStyle w:val="NoSpacing"/>
        <w:numPr>
          <w:ilvl w:val="0"/>
          <w:numId w:val="4"/>
        </w:numPr>
        <w:spacing w:line="360" w:lineRule="auto"/>
        <w:ind w:right="-180"/>
        <w:rPr>
          <w:sz w:val="17"/>
          <w:szCs w:val="17"/>
        </w:rPr>
      </w:pPr>
      <w:r>
        <w:rPr>
          <w:u w:val="single"/>
        </w:rPr>
        <w:t>Venture Church Network Midwest</w:t>
      </w:r>
      <w:r w:rsidR="00944C0F" w:rsidRPr="00B5227C">
        <w:rPr>
          <w:u w:val="single"/>
        </w:rPr>
        <w:t>:</w:t>
      </w:r>
      <w:r w:rsidR="00944C0F">
        <w:t xml:space="preserve">  </w:t>
      </w:r>
      <w:r w:rsidR="00944C0F">
        <w:rPr>
          <w:sz w:val="18"/>
          <w:szCs w:val="18"/>
        </w:rPr>
        <w:t>Illinois, Indiana, Iowa, Michigan, Minnesota, Eastern Nebraska, North &amp; South Dakota, Ohio, Wisconsin</w:t>
      </w:r>
    </w:p>
    <w:p w:rsidR="00E54DB5" w:rsidRPr="00E54DB5" w:rsidRDefault="00E54DB5" w:rsidP="00B5227C">
      <w:pPr>
        <w:pStyle w:val="NoSpacing"/>
        <w:numPr>
          <w:ilvl w:val="0"/>
          <w:numId w:val="4"/>
        </w:numPr>
        <w:spacing w:line="360" w:lineRule="auto"/>
        <w:ind w:right="-180"/>
        <w:rPr>
          <w:sz w:val="17"/>
          <w:szCs w:val="17"/>
        </w:rPr>
      </w:pPr>
      <w:r w:rsidRPr="00B5227C">
        <w:rPr>
          <w:u w:val="single"/>
        </w:rPr>
        <w:t>Rocky Mountain Church Network:</w:t>
      </w:r>
      <w:r>
        <w:rPr>
          <w:sz w:val="17"/>
          <w:szCs w:val="17"/>
        </w:rPr>
        <w:t xml:space="preserve">  </w:t>
      </w:r>
      <w:r>
        <w:rPr>
          <w:sz w:val="18"/>
          <w:szCs w:val="18"/>
        </w:rPr>
        <w:t xml:space="preserve">Colorado, </w:t>
      </w:r>
      <w:r w:rsidR="0088641C">
        <w:rPr>
          <w:sz w:val="18"/>
          <w:szCs w:val="18"/>
        </w:rPr>
        <w:t>Eastern Kansas, Montana, Northeastern</w:t>
      </w:r>
      <w:bookmarkStart w:id="0" w:name="_GoBack"/>
      <w:bookmarkEnd w:id="0"/>
      <w:r>
        <w:rPr>
          <w:sz w:val="18"/>
          <w:szCs w:val="18"/>
        </w:rPr>
        <w:t xml:space="preserve"> Utah, Wyoming</w:t>
      </w:r>
    </w:p>
    <w:p w:rsidR="00E54DB5" w:rsidRPr="00E54DB5" w:rsidRDefault="00287D41" w:rsidP="00B5227C">
      <w:pPr>
        <w:pStyle w:val="NoSpacing"/>
        <w:numPr>
          <w:ilvl w:val="0"/>
          <w:numId w:val="4"/>
        </w:numPr>
        <w:spacing w:line="360" w:lineRule="auto"/>
        <w:ind w:right="-180"/>
        <w:rPr>
          <w:sz w:val="17"/>
          <w:szCs w:val="17"/>
        </w:rPr>
      </w:pPr>
      <w:r>
        <w:rPr>
          <w:u w:val="single"/>
        </w:rPr>
        <w:t>Venture Church Network Northern California and Nevada</w:t>
      </w:r>
      <w:r w:rsidR="00E54DB5" w:rsidRPr="00B5227C">
        <w:rPr>
          <w:u w:val="single"/>
        </w:rPr>
        <w:t>:</w:t>
      </w:r>
      <w:r w:rsidR="00E54DB5" w:rsidRPr="00D0123D">
        <w:t xml:space="preserve">  </w:t>
      </w:r>
      <w:r w:rsidR="00E54DB5">
        <w:rPr>
          <w:sz w:val="18"/>
          <w:szCs w:val="18"/>
        </w:rPr>
        <w:t>Northern California, Nevada (except Clark County)</w:t>
      </w:r>
    </w:p>
    <w:p w:rsidR="00E54DB5" w:rsidRPr="00E54DB5" w:rsidRDefault="00E54DB5" w:rsidP="00B5227C">
      <w:pPr>
        <w:pStyle w:val="NoSpacing"/>
        <w:numPr>
          <w:ilvl w:val="0"/>
          <w:numId w:val="4"/>
        </w:numPr>
        <w:spacing w:line="360" w:lineRule="auto"/>
        <w:ind w:right="-180"/>
        <w:rPr>
          <w:sz w:val="17"/>
          <w:szCs w:val="17"/>
        </w:rPr>
      </w:pPr>
      <w:r w:rsidRPr="00B5227C">
        <w:rPr>
          <w:u w:val="single"/>
        </w:rPr>
        <w:t>Pacific Church Network:</w:t>
      </w:r>
      <w:r>
        <w:t xml:space="preserve">  </w:t>
      </w:r>
      <w:r>
        <w:rPr>
          <w:sz w:val="18"/>
          <w:szCs w:val="18"/>
        </w:rPr>
        <w:t>Guam, Hawaii, Southern California</w:t>
      </w:r>
    </w:p>
    <w:p w:rsidR="00E54DB5" w:rsidRDefault="007A7E98" w:rsidP="00B5227C">
      <w:pPr>
        <w:pStyle w:val="NoSpacing"/>
        <w:numPr>
          <w:ilvl w:val="0"/>
          <w:numId w:val="4"/>
        </w:numPr>
        <w:spacing w:line="360" w:lineRule="auto"/>
        <w:ind w:right="-180"/>
        <w:rPr>
          <w:sz w:val="17"/>
          <w:szCs w:val="17"/>
        </w:rPr>
      </w:pPr>
      <w:r>
        <w:rPr>
          <w:u w:val="single"/>
        </w:rPr>
        <w:t>Church Venture</w:t>
      </w:r>
      <w:r w:rsidR="00E54DB5" w:rsidRPr="00B5227C">
        <w:rPr>
          <w:u w:val="single"/>
        </w:rPr>
        <w:t xml:space="preserve"> Northwest:</w:t>
      </w:r>
      <w:r w:rsidR="00E54DB5">
        <w:t xml:space="preserve">  </w:t>
      </w:r>
      <w:r w:rsidR="00E54DB5">
        <w:rPr>
          <w:sz w:val="18"/>
          <w:szCs w:val="18"/>
        </w:rPr>
        <w:t>Alaska, Idaho, Oregon, Washington</w:t>
      </w:r>
    </w:p>
    <w:p w:rsidR="00E54DB5" w:rsidRDefault="00E54DB5" w:rsidP="00E54DB5">
      <w:pPr>
        <w:pStyle w:val="NoSpacing"/>
        <w:ind w:left="-360" w:right="-180"/>
      </w:pPr>
    </w:p>
    <w:p w:rsidR="00E54DB5" w:rsidRDefault="00E54DB5" w:rsidP="00E54DB5">
      <w:pPr>
        <w:pStyle w:val="NoSpacing"/>
        <w:ind w:left="-360" w:right="-180"/>
      </w:pPr>
      <w:r>
        <w:t>Pleas</w:t>
      </w:r>
      <w:r w:rsidR="00B5227C">
        <w:t>e note!!  The easiest way to mov</w:t>
      </w:r>
      <w:r>
        <w:t>e from one question to the next is to use the TAB KEY!</w:t>
      </w:r>
    </w:p>
    <w:p w:rsidR="00E54DB5" w:rsidRDefault="00E54DB5" w:rsidP="00E54DB5">
      <w:pPr>
        <w:pStyle w:val="NoSpacing"/>
        <w:ind w:left="-360" w:right="-180"/>
      </w:pPr>
    </w:p>
    <w:p w:rsidR="00E54DB5" w:rsidRDefault="00E54DB5" w:rsidP="00B5227C">
      <w:pPr>
        <w:pStyle w:val="NoSpacing"/>
        <w:ind w:left="-360" w:right="-180"/>
      </w:pPr>
      <w:r>
        <w:t>May God bless you and direct you as</w:t>
      </w:r>
      <w:r w:rsidR="00B5227C">
        <w:t xml:space="preserve"> you seek His place of service.</w:t>
      </w:r>
    </w:p>
    <w:p w:rsidR="00B5227C" w:rsidRPr="002C1747" w:rsidRDefault="00B5227C" w:rsidP="00B5227C">
      <w:pPr>
        <w:pStyle w:val="NoSpacing"/>
        <w:ind w:left="-360" w:right="-180"/>
        <w:rPr>
          <w:sz w:val="16"/>
          <w:szCs w:val="16"/>
        </w:rPr>
      </w:pPr>
    </w:p>
    <w:p w:rsidR="00EB0AE1" w:rsidRPr="00064B60" w:rsidRDefault="0001620C" w:rsidP="00E54DB5">
      <w:pPr>
        <w:pStyle w:val="NoSpacing"/>
        <w:ind w:left="-360" w:right="-180"/>
        <w:rPr>
          <w:rFonts w:ascii="Rage Italic" w:hAnsi="Rage Italic"/>
          <w:sz w:val="44"/>
          <w:szCs w:val="44"/>
        </w:rPr>
      </w:pPr>
      <w:r>
        <w:rPr>
          <w:rFonts w:ascii="Rage Italic" w:hAnsi="Rage Italic"/>
          <w:sz w:val="44"/>
          <w:szCs w:val="44"/>
        </w:rPr>
        <w:t>Brad Little</w:t>
      </w:r>
    </w:p>
    <w:p w:rsidR="00E54DB5" w:rsidRDefault="00D014EB" w:rsidP="00E54DB5">
      <w:pPr>
        <w:pStyle w:val="NoSpacing"/>
        <w:ind w:left="-360" w:right="-180"/>
      </w:pPr>
      <w:r>
        <w:t>Brad Little, VCNMidwest</w:t>
      </w:r>
      <w:r w:rsidR="0001620C">
        <w:t xml:space="preserve"> Regional</w:t>
      </w:r>
      <w:r>
        <w:t xml:space="preserve"> Executive</w:t>
      </w:r>
      <w:r w:rsidR="0001620C">
        <w:t xml:space="preserve"> Director</w:t>
      </w:r>
    </w:p>
    <w:p w:rsidR="00E54DB5" w:rsidRDefault="0001620C" w:rsidP="00E54DB5">
      <w:pPr>
        <w:pStyle w:val="NoSpacing"/>
        <w:ind w:left="-360" w:right="-180"/>
      </w:pPr>
      <w:r>
        <w:t>763-350-4263</w:t>
      </w:r>
    </w:p>
    <w:p w:rsidR="007A7E98" w:rsidRPr="007A7E98" w:rsidRDefault="00D014EB" w:rsidP="007A7E98">
      <w:pPr>
        <w:pStyle w:val="NoSpacing"/>
        <w:ind w:left="-360" w:right="-180"/>
      </w:pPr>
      <w:hyperlink r:id="rId8" w:history="1">
        <w:r w:rsidRPr="00382C11">
          <w:rPr>
            <w:rStyle w:val="Hyperlink"/>
          </w:rPr>
          <w:t>blittle@vcnmidwest.org</w:t>
        </w:r>
      </w:hyperlink>
    </w:p>
    <w:p w:rsidR="007A7E98" w:rsidRPr="007A7E98" w:rsidRDefault="007A7E98" w:rsidP="00D014EB">
      <w:pPr>
        <w:pStyle w:val="NoSpacing"/>
        <w:ind w:right="-180"/>
      </w:pPr>
    </w:p>
    <w:p w:rsidR="007A7E98" w:rsidRDefault="007A7E98" w:rsidP="007A7E98">
      <w:pPr>
        <w:pStyle w:val="NoSpacing"/>
        <w:ind w:left="-360" w:right="-180"/>
        <w:jc w:val="center"/>
      </w:pPr>
    </w:p>
    <w:p w:rsidR="007A7E98" w:rsidRPr="00B5227C" w:rsidRDefault="007A7E98" w:rsidP="007A7E98">
      <w:pPr>
        <w:pStyle w:val="NoSpacing"/>
        <w:ind w:left="-360" w:right="-180"/>
        <w:jc w:val="center"/>
      </w:pPr>
      <w:r>
        <w:t xml:space="preserve">VENTURE CHURCH NETWORK MIDWEST  </w:t>
      </w:r>
      <w:r w:rsidRPr="007A7E98">
        <w:rPr>
          <w:rFonts w:ascii="Wingdings" w:hAnsi="Wingdings"/>
          <w:sz w:val="14"/>
          <w:szCs w:val="14"/>
        </w:rPr>
        <w:t></w:t>
      </w:r>
      <w:r w:rsidRPr="007A7E98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 </w:t>
      </w:r>
      <w:r>
        <w:t xml:space="preserve">PO Box 490441, Blaine, MN  55449  </w:t>
      </w:r>
      <w:r w:rsidRPr="007A7E98">
        <w:rPr>
          <w:rFonts w:ascii="Wingdings" w:hAnsi="Wingdings"/>
          <w:sz w:val="14"/>
          <w:szCs w:val="14"/>
        </w:rPr>
        <w:t></w:t>
      </w:r>
      <w:r w:rsidRPr="007A7E98">
        <w:rPr>
          <w:sz w:val="14"/>
          <w:szCs w:val="14"/>
        </w:rPr>
        <w:t xml:space="preserve">  </w:t>
      </w:r>
      <w:r>
        <w:rPr>
          <w:sz w:val="14"/>
          <w:szCs w:val="14"/>
        </w:rPr>
        <w:t xml:space="preserve"> </w:t>
      </w:r>
      <w:r>
        <w:t xml:space="preserve"> 763-205-9330</w:t>
      </w:r>
    </w:p>
    <w:sectPr w:rsidR="007A7E98" w:rsidRPr="00B5227C" w:rsidSect="007A7E98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62817"/>
    <w:multiLevelType w:val="hybridMultilevel"/>
    <w:tmpl w:val="5096F5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24A39"/>
    <w:multiLevelType w:val="hybridMultilevel"/>
    <w:tmpl w:val="7EC27D5C"/>
    <w:lvl w:ilvl="0" w:tplc="B53AE00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6D2E85"/>
    <w:multiLevelType w:val="hybridMultilevel"/>
    <w:tmpl w:val="9C8A047A"/>
    <w:lvl w:ilvl="0" w:tplc="AD0E916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9F2645"/>
    <w:multiLevelType w:val="hybridMultilevel"/>
    <w:tmpl w:val="AEA20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76"/>
    <w:rsid w:val="0001620C"/>
    <w:rsid w:val="00064B60"/>
    <w:rsid w:val="00133BBD"/>
    <w:rsid w:val="00287D41"/>
    <w:rsid w:val="002C1747"/>
    <w:rsid w:val="00311F76"/>
    <w:rsid w:val="007A7E98"/>
    <w:rsid w:val="0088641C"/>
    <w:rsid w:val="008D0596"/>
    <w:rsid w:val="00944C0F"/>
    <w:rsid w:val="00B5227C"/>
    <w:rsid w:val="00D0123D"/>
    <w:rsid w:val="00D014EB"/>
    <w:rsid w:val="00D76A7A"/>
    <w:rsid w:val="00E3618F"/>
    <w:rsid w:val="00E431B8"/>
    <w:rsid w:val="00E54DB5"/>
    <w:rsid w:val="00EB0AE1"/>
    <w:rsid w:val="00ED563A"/>
    <w:rsid w:val="00F4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1D312"/>
  <w15:chartTrackingRefBased/>
  <w15:docId w15:val="{E1B161FD-E95E-4C8D-9091-839B355E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1F7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31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ittle@vcnmidwes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cnmidwes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ndyj@vcnmidwest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Jonasen</dc:creator>
  <cp:keywords/>
  <dc:description/>
  <cp:lastModifiedBy>Wendy Jonasen</cp:lastModifiedBy>
  <cp:revision>4</cp:revision>
  <cp:lastPrinted>2021-03-31T16:58:00Z</cp:lastPrinted>
  <dcterms:created xsi:type="dcterms:W3CDTF">2021-03-31T16:57:00Z</dcterms:created>
  <dcterms:modified xsi:type="dcterms:W3CDTF">2021-03-31T17:13:00Z</dcterms:modified>
</cp:coreProperties>
</file>